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FF56C">
      <w:pPr>
        <w:wordWrap w:val="0"/>
        <w:spacing w:after="0" w:line="240" w:lineRule="auto"/>
        <w:ind w:left="120"/>
        <w:jc w:val="right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Приложение </w:t>
      </w:r>
    </w:p>
    <w:p w14:paraId="58CBDD90">
      <w:pPr>
        <w:wordWrap w:val="0"/>
        <w:spacing w:after="0" w:line="240" w:lineRule="auto"/>
        <w:ind w:left="120"/>
        <w:jc w:val="right"/>
        <w:rPr>
          <w:rFonts w:ascii="Times New Roman" w:hAnsi="Times New Roman"/>
          <w:b/>
          <w:sz w:val="28"/>
          <w:szCs w:val="28"/>
          <w:highlight w:val="yellow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 рабочей программе по чеченскому языку,</w:t>
      </w:r>
    </w:p>
    <w:p w14:paraId="0492D4FC">
      <w:pPr>
        <w:spacing w:after="0" w:line="240" w:lineRule="auto"/>
        <w:ind w:left="120"/>
        <w:jc w:val="right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утверждённой приказом № 89-ОД от 27.08.2025г.</w:t>
      </w:r>
    </w:p>
    <w:p w14:paraId="4BFCB4A8">
      <w:pPr>
        <w:spacing w:after="0" w:line="240" w:lineRule="auto"/>
        <w:ind w:left="120"/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p w14:paraId="75F38852">
      <w:pPr>
        <w:spacing w:after="0"/>
        <w:ind w:left="120"/>
        <w:rPr>
          <w:color w:val="002060"/>
          <w:lang w:val="ru-RU"/>
        </w:rPr>
      </w:pPr>
    </w:p>
    <w:p w14:paraId="00225F97">
      <w:pPr>
        <w:spacing w:after="0"/>
        <w:ind w:left="120"/>
        <w:rPr>
          <w:color w:val="002060"/>
          <w:lang w:val="ru-RU"/>
        </w:rPr>
      </w:pPr>
    </w:p>
    <w:p w14:paraId="19AB6DD7">
      <w:pPr>
        <w:spacing w:after="0"/>
        <w:ind w:left="120"/>
        <w:rPr>
          <w:color w:val="002060"/>
          <w:lang w:val="ru-RU"/>
        </w:rPr>
      </w:pPr>
    </w:p>
    <w:p w14:paraId="278E09A2">
      <w:pPr>
        <w:spacing w:after="0"/>
        <w:ind w:left="120"/>
        <w:rPr>
          <w:color w:val="002060"/>
          <w:lang w:val="ru-RU"/>
        </w:rPr>
      </w:pPr>
    </w:p>
    <w:p w14:paraId="625EE403">
      <w:pPr>
        <w:spacing w:after="0"/>
        <w:ind w:left="120"/>
        <w:rPr>
          <w:color w:val="002060"/>
          <w:lang w:val="ru-RU"/>
        </w:rPr>
      </w:pPr>
    </w:p>
    <w:p w14:paraId="7562C4BE">
      <w:pPr>
        <w:spacing w:after="0"/>
        <w:ind w:left="120"/>
        <w:rPr>
          <w:color w:val="002060"/>
          <w:lang w:val="ru-RU"/>
        </w:rPr>
      </w:pPr>
    </w:p>
    <w:p w14:paraId="6A1E37DB">
      <w:pPr>
        <w:spacing w:after="0"/>
        <w:ind w:left="120"/>
        <w:rPr>
          <w:color w:val="002060"/>
          <w:lang w:val="ru-RU"/>
        </w:rPr>
      </w:pPr>
    </w:p>
    <w:p w14:paraId="47035F35">
      <w:pPr>
        <w:spacing w:after="0"/>
        <w:ind w:left="120"/>
        <w:rPr>
          <w:color w:val="002060"/>
          <w:lang w:val="ru-RU"/>
        </w:rPr>
      </w:pPr>
    </w:p>
    <w:p w14:paraId="6A4C347D">
      <w:pPr>
        <w:spacing w:after="0"/>
        <w:ind w:left="120"/>
        <w:rPr>
          <w:color w:val="002060"/>
          <w:lang w:val="ru-RU"/>
        </w:rPr>
      </w:pPr>
    </w:p>
    <w:p w14:paraId="0AAE6A07">
      <w:pPr>
        <w:spacing w:after="0"/>
        <w:ind w:left="120"/>
        <w:rPr>
          <w:color w:val="002060"/>
          <w:lang w:val="ru-RU"/>
        </w:rPr>
      </w:pPr>
    </w:p>
    <w:p w14:paraId="39EECDF3">
      <w:pPr>
        <w:spacing w:after="0"/>
        <w:ind w:left="120"/>
        <w:rPr>
          <w:color w:val="002060"/>
          <w:lang w:val="ru-RU"/>
        </w:rPr>
      </w:pPr>
    </w:p>
    <w:p w14:paraId="4EAB712C">
      <w:pPr>
        <w:spacing w:after="0"/>
        <w:ind w:left="120"/>
        <w:rPr>
          <w:color w:val="002060"/>
          <w:lang w:val="ru-RU"/>
        </w:rPr>
      </w:pPr>
    </w:p>
    <w:p w14:paraId="585402D9">
      <w:pPr>
        <w:spacing w:after="0"/>
        <w:ind w:left="120"/>
        <w:rPr>
          <w:color w:val="002060"/>
          <w:lang w:val="ru-RU"/>
        </w:rPr>
      </w:pPr>
    </w:p>
    <w:p w14:paraId="3A9D1CC9">
      <w:pPr>
        <w:spacing w:after="0"/>
        <w:ind w:left="120"/>
        <w:rPr>
          <w:color w:val="002060"/>
          <w:lang w:val="ru-RU"/>
        </w:rPr>
      </w:pPr>
    </w:p>
    <w:p w14:paraId="7CC40854">
      <w:pPr>
        <w:spacing w:after="0"/>
        <w:ind w:left="120"/>
        <w:rPr>
          <w:color w:val="002060"/>
          <w:lang w:val="ru-RU"/>
        </w:rPr>
      </w:pPr>
    </w:p>
    <w:p w14:paraId="3F3913A6">
      <w:pPr>
        <w:spacing w:after="0"/>
        <w:ind w:left="120"/>
        <w:rPr>
          <w:color w:val="002060"/>
          <w:lang w:val="ru-RU"/>
        </w:rPr>
      </w:pPr>
    </w:p>
    <w:p w14:paraId="0734EA13">
      <w:pPr>
        <w:spacing w:after="0" w:line="408" w:lineRule="auto"/>
        <w:ind w:left="120"/>
        <w:jc w:val="center"/>
        <w:rPr>
          <w:rFonts w:ascii="Times New Roman" w:hAnsi="Times New Roman"/>
          <w:b/>
          <w:bCs/>
          <w:sz w:val="28"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  <w:t>ФОНД ОЦЕНОЧНЫХ СРЕДСТВ</w:t>
      </w:r>
    </w:p>
    <w:p w14:paraId="168B8F80">
      <w:pPr>
        <w:spacing w:after="0" w:line="408" w:lineRule="auto"/>
        <w:ind w:left="120"/>
        <w:jc w:val="center"/>
        <w:rPr>
          <w:rFonts w:ascii="Times New Roman" w:hAnsi="Times New Roman"/>
          <w:b/>
          <w:bCs/>
          <w:sz w:val="28"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  <w:t>ПО ЧЕЧЕНСКОМУ ЯЗЫКУ</w:t>
      </w:r>
    </w:p>
    <w:p w14:paraId="2EA68E8D">
      <w:pPr>
        <w:spacing w:after="0" w:line="408" w:lineRule="auto"/>
        <w:ind w:left="120"/>
        <w:jc w:val="center"/>
        <w:rPr>
          <w:rFonts w:ascii="Times New Roman" w:hAnsi="Times New Roman"/>
          <w:b/>
          <w:bCs/>
          <w:sz w:val="28"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  <w:t xml:space="preserve">ДЛЯ ОБУЧАЮЩИХСЯ </w:t>
      </w:r>
      <w:r>
        <w:rPr>
          <w:rFonts w:hint="default" w:ascii="Times New Roman" w:hAnsi="Times New Roman"/>
          <w:b/>
          <w:bCs/>
          <w:sz w:val="28"/>
          <w:lang w:val="ru-RU"/>
        </w:rPr>
        <w:t>9</w:t>
      </w:r>
      <w:r>
        <w:rPr>
          <w:rFonts w:ascii="Times New Roman" w:hAnsi="Times New Roman"/>
          <w:b/>
          <w:bCs/>
          <w:sz w:val="28"/>
          <w:lang w:val="ru-RU"/>
        </w:rPr>
        <w:t xml:space="preserve">  КЛАССА</w:t>
      </w:r>
    </w:p>
    <w:p w14:paraId="63EA6AA6">
      <w:pPr>
        <w:spacing w:after="0"/>
        <w:ind w:left="120"/>
        <w:jc w:val="center"/>
        <w:rPr>
          <w:lang w:val="ru-RU"/>
        </w:rPr>
      </w:pPr>
    </w:p>
    <w:p w14:paraId="765B070D">
      <w:pPr>
        <w:spacing w:after="0"/>
        <w:ind w:left="120"/>
        <w:jc w:val="center"/>
        <w:rPr>
          <w:color w:val="002060"/>
          <w:lang w:val="ru-RU"/>
        </w:rPr>
      </w:pPr>
    </w:p>
    <w:p w14:paraId="2D658C79">
      <w:pPr>
        <w:spacing w:after="0"/>
        <w:ind w:left="120"/>
        <w:jc w:val="center"/>
        <w:rPr>
          <w:color w:val="002060"/>
          <w:lang w:val="ru-RU"/>
        </w:rPr>
      </w:pPr>
    </w:p>
    <w:p w14:paraId="5A417306">
      <w:pPr>
        <w:spacing w:after="0"/>
        <w:ind w:left="120"/>
        <w:jc w:val="center"/>
        <w:rPr>
          <w:color w:val="002060"/>
          <w:lang w:val="ru-RU"/>
        </w:rPr>
      </w:pPr>
    </w:p>
    <w:p w14:paraId="1349232E">
      <w:pPr>
        <w:spacing w:after="0"/>
        <w:ind w:left="120"/>
        <w:jc w:val="center"/>
        <w:rPr>
          <w:color w:val="002060"/>
          <w:lang w:val="ru-RU"/>
        </w:rPr>
      </w:pPr>
    </w:p>
    <w:p w14:paraId="2AD9A385">
      <w:pPr>
        <w:spacing w:after="0"/>
        <w:ind w:left="120"/>
        <w:jc w:val="center"/>
        <w:rPr>
          <w:color w:val="002060"/>
          <w:lang w:val="ru-RU"/>
        </w:rPr>
      </w:pPr>
    </w:p>
    <w:p w14:paraId="424E785E">
      <w:pPr>
        <w:spacing w:after="0"/>
        <w:ind w:left="120"/>
        <w:jc w:val="center"/>
        <w:rPr>
          <w:color w:val="002060"/>
          <w:lang w:val="ru-RU"/>
        </w:rPr>
      </w:pPr>
    </w:p>
    <w:p w14:paraId="6A9EB02C">
      <w:pPr>
        <w:spacing w:after="0"/>
        <w:ind w:left="120"/>
        <w:jc w:val="center"/>
        <w:rPr>
          <w:color w:val="002060"/>
          <w:lang w:val="ru-RU"/>
        </w:rPr>
      </w:pPr>
    </w:p>
    <w:p w14:paraId="7A448E3D">
      <w:pPr>
        <w:spacing w:after="0"/>
        <w:ind w:left="120"/>
        <w:jc w:val="center"/>
        <w:rPr>
          <w:color w:val="002060"/>
          <w:lang w:val="ru-RU"/>
        </w:rPr>
      </w:pPr>
    </w:p>
    <w:p w14:paraId="1BE2435C">
      <w:pPr>
        <w:spacing w:after="0"/>
        <w:ind w:left="120"/>
        <w:jc w:val="center"/>
        <w:rPr>
          <w:color w:val="002060"/>
          <w:lang w:val="ru-RU"/>
        </w:rPr>
      </w:pPr>
    </w:p>
    <w:p w14:paraId="3F073CBE">
      <w:pPr>
        <w:spacing w:after="0"/>
        <w:ind w:left="120"/>
        <w:jc w:val="center"/>
        <w:rPr>
          <w:color w:val="002060"/>
          <w:lang w:val="ru-RU"/>
        </w:rPr>
      </w:pPr>
    </w:p>
    <w:p w14:paraId="39BA77D2">
      <w:pPr>
        <w:spacing w:after="0"/>
        <w:ind w:left="120"/>
        <w:jc w:val="center"/>
        <w:rPr>
          <w:color w:val="002060"/>
          <w:lang w:val="ru-RU"/>
        </w:rPr>
      </w:pPr>
    </w:p>
    <w:p w14:paraId="4C1D1CC5">
      <w:pPr>
        <w:spacing w:after="0"/>
        <w:ind w:left="120"/>
        <w:jc w:val="center"/>
        <w:rPr>
          <w:color w:val="002060"/>
          <w:lang w:val="ru-RU"/>
        </w:rPr>
      </w:pPr>
    </w:p>
    <w:p w14:paraId="4B9E0C51">
      <w:pPr>
        <w:spacing w:after="0"/>
        <w:ind w:left="120"/>
        <w:jc w:val="center"/>
        <w:rPr>
          <w:color w:val="002060"/>
          <w:lang w:val="ru-RU"/>
        </w:rPr>
      </w:pPr>
    </w:p>
    <w:p w14:paraId="2A482472">
      <w:pPr>
        <w:spacing w:after="0"/>
        <w:ind w:left="120"/>
        <w:jc w:val="center"/>
        <w:rPr>
          <w:color w:val="002060"/>
          <w:lang w:val="ru-RU"/>
        </w:rPr>
      </w:pPr>
    </w:p>
    <w:p w14:paraId="25B23F91">
      <w:pPr>
        <w:spacing w:after="0"/>
        <w:ind w:left="120"/>
        <w:jc w:val="center"/>
        <w:rPr>
          <w:color w:val="002060"/>
          <w:lang w:val="ru-RU"/>
        </w:rPr>
      </w:pPr>
    </w:p>
    <w:p w14:paraId="2A56977A">
      <w:pPr>
        <w:spacing w:after="0" w:line="264" w:lineRule="auto"/>
        <w:jc w:val="both"/>
        <w:rPr>
          <w:color w:val="002060"/>
          <w:lang w:val="ru-RU"/>
        </w:rPr>
      </w:pPr>
    </w:p>
    <w:p w14:paraId="163D1663">
      <w:pPr>
        <w:spacing w:after="0" w:line="264" w:lineRule="auto"/>
        <w:jc w:val="both"/>
        <w:rPr>
          <w:color w:val="002060"/>
          <w:lang w:val="ru-RU"/>
        </w:rPr>
      </w:pPr>
      <w:bookmarkStart w:id="0" w:name="_GoBack"/>
      <w:bookmarkEnd w:id="0"/>
    </w:p>
    <w:p w14:paraId="4CE7A800">
      <w:pPr>
        <w:spacing w:after="0" w:line="264" w:lineRule="auto"/>
        <w:jc w:val="both"/>
        <w:rPr>
          <w:color w:val="002060"/>
          <w:lang w:val="ru-RU"/>
        </w:rPr>
      </w:pPr>
    </w:p>
    <w:p w14:paraId="643A59AC">
      <w:pPr>
        <w:spacing w:after="0" w:line="264" w:lineRule="auto"/>
        <w:jc w:val="both"/>
        <w:rPr>
          <w:color w:val="002060"/>
          <w:lang w:val="ru-RU"/>
        </w:rPr>
      </w:pPr>
    </w:p>
    <w:p w14:paraId="5FBA33F2">
      <w:pPr>
        <w:spacing w:after="0" w:line="264" w:lineRule="auto"/>
        <w:ind w:left="120"/>
        <w:jc w:val="center"/>
        <w:rPr>
          <w:b/>
          <w:bCs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  <w:t>с.Турты-Хутор,2025</w:t>
      </w:r>
    </w:p>
    <w:p w14:paraId="172C1148">
      <w:pPr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</w:rPr>
        <w:t>Мах хадоран г1ирсан фондан паспорт.</w:t>
      </w:r>
    </w:p>
    <w:p w14:paraId="3753EC87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9 класс нохчийн мотт.</w:t>
      </w:r>
    </w:p>
    <w:tbl>
      <w:tblPr>
        <w:tblStyle w:val="6"/>
        <w:tblW w:w="10915" w:type="dxa"/>
        <w:tblInd w:w="-1193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836"/>
        <w:gridCol w:w="850"/>
        <w:gridCol w:w="2126"/>
        <w:gridCol w:w="1314"/>
        <w:gridCol w:w="3222"/>
      </w:tblGrid>
      <w:tr w14:paraId="29AFC3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21BADD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6" w:type="dxa"/>
          </w:tcPr>
          <w:p w14:paraId="2F624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Белхаш</w:t>
            </w:r>
          </w:p>
        </w:tc>
        <w:tc>
          <w:tcPr>
            <w:tcW w:w="850" w:type="dxa"/>
          </w:tcPr>
          <w:p w14:paraId="7833E8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Чет-</w:t>
            </w:r>
          </w:p>
          <w:p w14:paraId="0DB74D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верть </w:t>
            </w:r>
          </w:p>
        </w:tc>
        <w:tc>
          <w:tcPr>
            <w:tcW w:w="2126" w:type="dxa"/>
          </w:tcPr>
          <w:p w14:paraId="686F2A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Дакъа</w:t>
            </w:r>
          </w:p>
        </w:tc>
        <w:tc>
          <w:tcPr>
            <w:tcW w:w="1314" w:type="dxa"/>
          </w:tcPr>
          <w:p w14:paraId="71A25B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Кеп</w:t>
            </w:r>
          </w:p>
        </w:tc>
        <w:tc>
          <w:tcPr>
            <w:tcW w:w="3222" w:type="dxa"/>
          </w:tcPr>
          <w:p w14:paraId="4F1D02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Пайдаэцна литература.</w:t>
            </w:r>
          </w:p>
        </w:tc>
      </w:tr>
      <w:tr w14:paraId="020B0EB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22EB94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</w:tcPr>
          <w:p w14:paraId="7F667D38">
            <w:pPr>
              <w:spacing w:after="0" w:line="240" w:lineRule="auto"/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 xml:space="preserve">Талламан болх </w:t>
            </w:r>
          </w:p>
          <w:p w14:paraId="655A8DC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(1-ра четверть)</w:t>
            </w:r>
          </w:p>
          <w:p w14:paraId="58B41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«Хьоме йурт» № 1.</w:t>
            </w:r>
          </w:p>
        </w:tc>
        <w:tc>
          <w:tcPr>
            <w:tcW w:w="850" w:type="dxa"/>
          </w:tcPr>
          <w:p w14:paraId="2E515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126" w:type="dxa"/>
          </w:tcPr>
          <w:p w14:paraId="463F38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Карладаккхар.</w:t>
            </w:r>
          </w:p>
        </w:tc>
        <w:tc>
          <w:tcPr>
            <w:tcW w:w="1314" w:type="dxa"/>
          </w:tcPr>
          <w:p w14:paraId="374DE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3222" w:type="dxa"/>
          </w:tcPr>
          <w:p w14:paraId="3D7DAFB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Нохчийн мотт. 9 класс [Текст] : дешаран пособи / В. А. Янгульбаев, Ж. М. Махмаев. - Москва : </w:t>
            </w:r>
          </w:p>
        </w:tc>
      </w:tr>
      <w:tr w14:paraId="2D711B2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552B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</w:tcPr>
          <w:p w14:paraId="6B84D90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>Талламан болх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</w:t>
            </w:r>
          </w:p>
          <w:p w14:paraId="5FC768A9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(диктант)</w:t>
            </w:r>
          </w:p>
          <w:p w14:paraId="0D26FD4A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«Хьаша ларвар» №2.</w:t>
            </w:r>
          </w:p>
        </w:tc>
        <w:tc>
          <w:tcPr>
            <w:tcW w:w="850" w:type="dxa"/>
          </w:tcPr>
          <w:p w14:paraId="4B6C8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126" w:type="dxa"/>
          </w:tcPr>
          <w:p w14:paraId="4BA01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Меттан функцио-нальни тайпанаш.</w:t>
            </w:r>
          </w:p>
        </w:tc>
        <w:tc>
          <w:tcPr>
            <w:tcW w:w="1314" w:type="dxa"/>
          </w:tcPr>
          <w:p w14:paraId="046A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Диктант </w:t>
            </w:r>
          </w:p>
        </w:tc>
        <w:tc>
          <w:tcPr>
            <w:tcW w:w="3222" w:type="dxa"/>
          </w:tcPr>
          <w:p w14:paraId="734D095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Нохчийн мотт. 9 класс [Текст] : дешаран пособи / В. А. Янгульбаев, Ж. М. Махмаев. - Москва : </w:t>
            </w:r>
          </w:p>
        </w:tc>
      </w:tr>
      <w:tr w14:paraId="7DD77DD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43CF4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6" w:type="dxa"/>
          </w:tcPr>
          <w:p w14:paraId="5D909BDF">
            <w:pPr>
              <w:spacing w:after="0" w:line="240" w:lineRule="auto"/>
              <w:ind w:right="-276"/>
              <w:rPr>
                <w:rFonts w:ascii="Times New Roman" w:hAnsi="Times New Roman" w:eastAsia="Times New Roman" w:cs="Times New Roman"/>
                <w:b/>
                <w:bCs/>
                <w:w w:val="12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w w:val="120"/>
                <w:sz w:val="24"/>
                <w:szCs w:val="24"/>
              </w:rPr>
              <w:t xml:space="preserve">Талламан болх </w:t>
            </w:r>
          </w:p>
          <w:p w14:paraId="63099B32">
            <w:pPr>
              <w:tabs>
                <w:tab w:val="right" w:pos="3709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w w:val="12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w w:val="120"/>
                <w:sz w:val="24"/>
                <w:szCs w:val="24"/>
              </w:rPr>
              <w:t>(2-г1а  четверть)</w:t>
            </w:r>
          </w:p>
          <w:p w14:paraId="764E4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w w:val="120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Шийла х1усам».</w:t>
            </w:r>
          </w:p>
          <w:p w14:paraId="740361CE">
            <w:pPr>
              <w:tabs>
                <w:tab w:val="right" w:pos="3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3327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126" w:type="dxa"/>
          </w:tcPr>
          <w:p w14:paraId="3A72F832">
            <w:pPr>
              <w:tabs>
                <w:tab w:val="center" w:pos="16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Чолхе-цхьаьна-кхетта  предложе-неш.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14" w:type="dxa"/>
          </w:tcPr>
          <w:p w14:paraId="74826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Диктант </w:t>
            </w:r>
          </w:p>
        </w:tc>
        <w:tc>
          <w:tcPr>
            <w:tcW w:w="3222" w:type="dxa"/>
          </w:tcPr>
          <w:p w14:paraId="64A6DF6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Нохчийн мотт. 9 класс [Текст] : дешаран пособи / В. А. Янгульбаев, Ж. М. Махмаев. - Москва : </w:t>
            </w:r>
          </w:p>
        </w:tc>
      </w:tr>
      <w:tr w14:paraId="1F74BC5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2AD09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6" w:type="dxa"/>
          </w:tcPr>
          <w:p w14:paraId="55FBA123">
            <w:pPr>
              <w:spacing w:after="0" w:line="240" w:lineRule="auto"/>
              <w:rPr>
                <w:rFonts w:ascii="Times New Roman" w:hAnsi="Times New Roman" w:eastAsia="Cambria" w:cs="Times New Roman"/>
                <w:b/>
                <w:w w:val="105"/>
                <w:sz w:val="24"/>
                <w:szCs w:val="24"/>
              </w:rPr>
            </w:pPr>
            <w:r>
              <w:rPr>
                <w:rFonts w:ascii="Times New Roman" w:hAnsi="Times New Roman" w:eastAsia="Cambria" w:cs="Times New Roman"/>
                <w:b/>
                <w:w w:val="105"/>
                <w:sz w:val="24"/>
                <w:szCs w:val="24"/>
              </w:rPr>
              <w:t>Изложени</w:t>
            </w:r>
          </w:p>
          <w:p w14:paraId="04ACECC9">
            <w:pPr>
              <w:spacing w:after="0" w:line="240" w:lineRule="auto"/>
              <w:rPr>
                <w:rFonts w:ascii="Times New Roman" w:hAnsi="Times New Roman" w:eastAsia="Cambria" w:cs="Times New Roman"/>
                <w:bCs/>
                <w:w w:val="105"/>
                <w:sz w:val="24"/>
                <w:szCs w:val="24"/>
              </w:rPr>
            </w:pPr>
            <w:r>
              <w:rPr>
                <w:rFonts w:ascii="Times New Roman" w:hAnsi="Times New Roman" w:eastAsia="Cambria" w:cs="Times New Roman"/>
                <w:bCs/>
                <w:w w:val="105"/>
                <w:sz w:val="24"/>
                <w:szCs w:val="24"/>
              </w:rPr>
              <w:t>(йацйина)</w:t>
            </w:r>
          </w:p>
          <w:p w14:paraId="383E3464">
            <w:pPr>
              <w:spacing w:after="0" w:line="240" w:lineRule="auto"/>
              <w:rPr>
                <w:rFonts w:ascii="Times New Roman" w:hAnsi="Times New Roman" w:eastAsia="Cambria" w:cs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 w:eastAsia="Cambria" w:cs="Times New Roman"/>
                <w:w w:val="105"/>
                <w:sz w:val="24"/>
                <w:szCs w:val="24"/>
              </w:rPr>
              <w:t xml:space="preserve">«Вайнехан доьзал» </w:t>
            </w:r>
          </w:p>
          <w:p w14:paraId="40D6FF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D7D4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126" w:type="dxa"/>
          </w:tcPr>
          <w:p w14:paraId="1A476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mbria" w:cs="Times New Roman"/>
                <w:w w:val="105"/>
                <w:sz w:val="24"/>
                <w:szCs w:val="24"/>
              </w:rPr>
              <w:t xml:space="preserve">Изложени 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ПКЭ-н кепехь.</w:t>
            </w:r>
          </w:p>
        </w:tc>
        <w:tc>
          <w:tcPr>
            <w:tcW w:w="1314" w:type="dxa"/>
          </w:tcPr>
          <w:p w14:paraId="0EC99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Изложени.</w:t>
            </w:r>
          </w:p>
        </w:tc>
        <w:tc>
          <w:tcPr>
            <w:tcW w:w="3222" w:type="dxa"/>
          </w:tcPr>
          <w:p w14:paraId="29B1219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Нохчийн мотт. 9 класс [Текст] : дешаран пособи / В. А. Янгульбаев, Ж. М. Махмаев. - Москва : </w:t>
            </w:r>
          </w:p>
        </w:tc>
      </w:tr>
      <w:tr w14:paraId="2600B7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0F1594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6" w:type="dxa"/>
          </w:tcPr>
          <w:p w14:paraId="25525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Талламан диктант </w:t>
            </w:r>
          </w:p>
          <w:p w14:paraId="608C4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(3-г1а чийрик)</w:t>
            </w:r>
          </w:p>
          <w:p w14:paraId="43D0C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«Нохчийчоьнан во1»</w:t>
            </w:r>
          </w:p>
          <w:p w14:paraId="3BEB68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3.</w:t>
            </w:r>
          </w:p>
        </w:tc>
        <w:tc>
          <w:tcPr>
            <w:tcW w:w="850" w:type="dxa"/>
          </w:tcPr>
          <w:p w14:paraId="37EB3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126" w:type="dxa"/>
          </w:tcPr>
          <w:p w14:paraId="65FA23C6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Чолхе-карара предложенеш.</w:t>
            </w:r>
          </w:p>
        </w:tc>
        <w:tc>
          <w:tcPr>
            <w:tcW w:w="1314" w:type="dxa"/>
          </w:tcPr>
          <w:p w14:paraId="15A138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3222" w:type="dxa"/>
          </w:tcPr>
          <w:p w14:paraId="410ABA1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Нохчийн мотт. 9 класс [Текст] : дешаран пособи / В. А. Янгульбаев, Ж. М. Махмаев. - Москва : </w:t>
            </w:r>
          </w:p>
        </w:tc>
      </w:tr>
      <w:tr w14:paraId="638236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13E91E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6" w:type="dxa"/>
          </w:tcPr>
          <w:p w14:paraId="79206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Шеран талламан болх </w:t>
            </w:r>
          </w:p>
          <w:p w14:paraId="117D03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Б1аьсте» № 4.</w:t>
            </w:r>
          </w:p>
        </w:tc>
        <w:tc>
          <w:tcPr>
            <w:tcW w:w="850" w:type="dxa"/>
          </w:tcPr>
          <w:p w14:paraId="13C14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126" w:type="dxa"/>
          </w:tcPr>
          <w:p w14:paraId="550154C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Карладаккхар.</w:t>
            </w:r>
          </w:p>
        </w:tc>
        <w:tc>
          <w:tcPr>
            <w:tcW w:w="1314" w:type="dxa"/>
          </w:tcPr>
          <w:p w14:paraId="783BF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Диктант.</w:t>
            </w:r>
          </w:p>
        </w:tc>
        <w:tc>
          <w:tcPr>
            <w:tcW w:w="3222" w:type="dxa"/>
          </w:tcPr>
          <w:p w14:paraId="505E8AD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Нохчийн мотт. 9 класс [Текст] : дешаран пособи / В. А. Янгульбаев, Ж. М. Махмаев. - Москва : </w:t>
            </w:r>
          </w:p>
        </w:tc>
      </w:tr>
    </w:tbl>
    <w:p w14:paraId="590101B4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20BF4BD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465449E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CA2EF3A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AF904C6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1A3C4A6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110992B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CB238B4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F1758C6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EEE3794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Хьалхарчу чийрикехь 9 классерчу дешархойн хаарш талларан коьчал.</w:t>
      </w:r>
    </w:p>
    <w:p w14:paraId="6CD762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Грамматически т1едилларца диктант.</w:t>
      </w:r>
    </w:p>
    <w:p w14:paraId="54FA5CD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Хьоме йурт.</w:t>
      </w:r>
    </w:p>
    <w:p w14:paraId="4529BC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Самайевлла н1аьнеш кхайкха йуьйлаелча, хьалаг1аьттира Алхаст. Уьйт1а ваьлла х1окхо ламаз оьццушеххь, эвла йуккъерачу маьждигехь молла а кхайкхира. 1уьйренан тийналлехь ц1ена, мукъамехь декара цуьнан аз.</w:t>
      </w:r>
    </w:p>
    <w:p w14:paraId="314A1E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Хьуьна  йистерад1ахьаьжча, д1о-о лаха чохь гора Алхастан йурт. Х1окху  меттехь, жа басенца дажа д1а а хоьций, охьахуура Алхаст тохара жималлехь. Аренаша йукъайерзийначу шен йуьрте а хьоьжуш, хийла ойланаш йора цо.</w:t>
      </w:r>
    </w:p>
    <w:p w14:paraId="57A929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Х1етахьчул дуккха а хийцаелла йурт. Шорйелла, ков-керташ алсамдевлла. Делахь а, Алхастан йурт йу и, хьалха санна, дагна хьоме а, хьалха санна, дагна гергара а.</w:t>
      </w:r>
    </w:p>
    <w:p w14:paraId="40BC2F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Алхаст х1инца лаьттачуьра д1айолалуш йара буьрса хьун. Х1окху хьаннашца а дара Алхастан гергарло. Йерриге а, ала мегар долуш, жималла кхузахь пепнийн 1индаг1ашкахь а, Гуьмса ч1ожан басенашца кхуьучу кегийрачу хьаннашкахь а д1айахнера Алхастан. Х1ора т1улг, х1ора дитт гергара  дара кхузахь. Д1а б1аьрг мел тоьхначохь гуш долчу суьрташа хилларш- лелларш дагатуьйсура.</w:t>
      </w:r>
    </w:p>
    <w:p w14:paraId="3029C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Хьуьна йистера д1а Гумс-хи долчу аг1ор варша боьрзучу ворданан новкъа д1аволавелира Алхаст. Цунна къилбехьа б1аьлланган а, пхонан а орамаш йуккъера схьадолуш шовда дара.                               ( 145 дош).  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. Юсупов </w:t>
      </w:r>
    </w:p>
    <w:p w14:paraId="173004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Дешнаш довзийтар: </w:t>
      </w:r>
      <w:r>
        <w:rPr>
          <w:rFonts w:ascii="Times New Roman" w:hAnsi="Times New Roman" w:cs="Times New Roman"/>
          <w:sz w:val="28"/>
          <w:szCs w:val="28"/>
        </w:rPr>
        <w:t>ч1аж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(ч1ож) – хьуьнан готта таь1на меттиг ( ущелье); варш – йуькъа хьун; поп, б1аьлланг, пха (пхонан) – дечигийн тайпанаш ( чинара, орешник, граб).</w:t>
      </w:r>
    </w:p>
    <w:p w14:paraId="4263A4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Т1едиллар: </w:t>
      </w:r>
      <w:r>
        <w:rPr>
          <w:rFonts w:ascii="Times New Roman" w:hAnsi="Times New Roman" w:cs="Times New Roman"/>
          <w:sz w:val="28"/>
          <w:szCs w:val="28"/>
        </w:rPr>
        <w:t>хьалхара  3 предложени синтаксически йуьззина къастайе.</w:t>
      </w:r>
    </w:p>
    <w:p w14:paraId="10C76596">
      <w:pPr>
        <w:rPr>
          <w:rFonts w:ascii="Times New Roman" w:hAnsi="Times New Roman" w:cs="Times New Roman"/>
          <w:sz w:val="28"/>
          <w:szCs w:val="28"/>
        </w:rPr>
      </w:pPr>
    </w:p>
    <w:p w14:paraId="45049B7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14:paraId="2F608525">
      <w:pPr>
        <w:rPr>
          <w:rFonts w:ascii="Times New Roman" w:hAnsi="Times New Roman" w:cs="Times New Roman"/>
          <w:sz w:val="28"/>
          <w:szCs w:val="28"/>
        </w:rPr>
      </w:pPr>
    </w:p>
    <w:p w14:paraId="148AFFEA">
      <w:pPr>
        <w:rPr>
          <w:rFonts w:ascii="Times New Roman" w:hAnsi="Times New Roman" w:cs="Times New Roman"/>
          <w:sz w:val="28"/>
          <w:szCs w:val="28"/>
        </w:rPr>
      </w:pPr>
    </w:p>
    <w:p w14:paraId="5D48B615">
      <w:pPr>
        <w:rPr>
          <w:rFonts w:ascii="Times New Roman" w:hAnsi="Times New Roman" w:cs="Times New Roman"/>
          <w:sz w:val="28"/>
          <w:szCs w:val="28"/>
        </w:rPr>
      </w:pPr>
    </w:p>
    <w:p w14:paraId="37500564">
      <w:pPr>
        <w:rPr>
          <w:rFonts w:ascii="Times New Roman" w:hAnsi="Times New Roman" w:cs="Times New Roman"/>
          <w:sz w:val="28"/>
          <w:szCs w:val="28"/>
        </w:rPr>
      </w:pPr>
    </w:p>
    <w:p w14:paraId="2B8C390F">
      <w:pPr>
        <w:rPr>
          <w:rFonts w:ascii="Times New Roman" w:hAnsi="Times New Roman" w:cs="Times New Roman"/>
          <w:sz w:val="28"/>
          <w:szCs w:val="28"/>
        </w:rPr>
      </w:pPr>
    </w:p>
    <w:p w14:paraId="35F60475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Шолг1ачу чийрикехь 9 классерчу дешархойн хаарш талларан коьчал.</w:t>
      </w:r>
    </w:p>
    <w:p w14:paraId="40667094">
      <w:pPr>
        <w:spacing w:before="120"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Грамматически т1едилларца диктант.</w:t>
      </w:r>
    </w:p>
    <w:p w14:paraId="7820CF56">
      <w:pPr>
        <w:spacing w:before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Хьаша ларвар.</w:t>
      </w:r>
    </w:p>
    <w:p w14:paraId="6000DF0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Т1евеана хьаша ларвар – иза вайн къоман ворх1е дайшкара дуьйна схьадог1уш г1иллакх ду. Дукха хенахь дуьйна схьа дайша берашна 1амош хилла г1иллакх-оьздангалла. Оцу ламастех доьзна ловзарш а кхоллалуш хилла берашна йуккъехь. Ишттачех цхьаъ ду «Хьаша ларвар».</w:t>
      </w:r>
    </w:p>
    <w:p w14:paraId="45889B33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Ловзар долалуш, лаьттахь горга сиз хьокху. Иза х1усам йу. Цуьнан барам ловзуш долу бераш мел ду хьаьжжина хуьлу. Кхаж а тосий, х1усамда а, хьаша а къаставо. И шиъ ший а, го йуккъе а волий, охьахуу, шиммо а доьхкаран цхьацца аг1о схьалоцу. Гонна арахь болчара куйнаш кхуьйсу, хьешана кхетийта г1ерташ.</w:t>
      </w:r>
    </w:p>
    <w:p w14:paraId="47E61C7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Цхьана куьйга доьхка лаьцна волчу х1усамдас, вукху куьйга и куйнаш, хьешана т1е ца кхоьтуьйтуш, аракхуьйсу. Иштта ларво цо шен хьаша. Хьешана куй кхетахь – и ледарло шегара  йалийтина волу х1усамда эшна лору. Т1аккха цунна ловзучара, го а бой, т1ехбеттамаш бо: «Хьоьга хьаша лар ца велла, хьо хьайн х1усаман да вац», - бохуш. Цара де боху цхьа х1ума кхочушдан дезаш хуьлу эшна волу «х1усамда»: йа хелхавала, йа туьйра дийца.    </w:t>
      </w:r>
      <w:r>
        <w:rPr>
          <w:rFonts w:ascii="Times New Roman" w:hAnsi="Times New Roman" w:cs="Times New Roman"/>
          <w:b/>
          <w:sz w:val="28"/>
          <w:szCs w:val="28"/>
        </w:rPr>
        <w:t xml:space="preserve">(150 дош).             </w:t>
      </w:r>
    </w:p>
    <w:p w14:paraId="0CBDA75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С-1.Аслаханов(«Стела1ад», №6, 2003ш.)</w:t>
      </w:r>
    </w:p>
    <w:p w14:paraId="5B4F4F3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38F4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Т1едахкарш:</w:t>
      </w:r>
    </w:p>
    <w:p w14:paraId="318993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Чолхе предложени кара а йай, синтаксически йуьззина къастайе;</w:t>
      </w:r>
    </w:p>
    <w:p w14:paraId="7124A9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Шен х1оттамца къастадо «т1ехбеттамаш» боху дош;</w:t>
      </w:r>
    </w:p>
    <w:p w14:paraId="57EAEE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Фонетически къастаде – «г1иллакх». </w:t>
      </w:r>
    </w:p>
    <w:p w14:paraId="12856B36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6C3BBF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</w:t>
      </w:r>
    </w:p>
    <w:p w14:paraId="5DB21382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255BE81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03360C9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5B1148A">
      <w:pPr>
        <w:pStyle w:val="8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Изложени </w:t>
      </w:r>
    </w:p>
    <w:p w14:paraId="05CD748A">
      <w:pPr>
        <w:pStyle w:val="8"/>
        <w:spacing w:before="24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ПКЭ-н кепехь « Вайнехан доьзал » изложени  йазйар  ( № 1) .</w:t>
      </w:r>
    </w:p>
    <w:p w14:paraId="167A47D1">
      <w:pPr>
        <w:tabs>
          <w:tab w:val="left" w:pos="426"/>
        </w:tabs>
        <w:spacing w:before="120" w:after="0" w:line="240" w:lineRule="auto"/>
        <w:ind w:left="-284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111115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Халкъан уггаре доккха хьал – иза хIора доьзал сица а, дег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аца а могаш хилар ду. Нагахь доьзал ч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ог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а хилахь, къам а хир ду ч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ог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а. Иза, дийца а ца оьшуш, бакъдерг ду.</w:t>
      </w:r>
    </w:p>
    <w:p w14:paraId="190C2144">
      <w:pPr>
        <w:tabs>
          <w:tab w:val="left" w:pos="426"/>
        </w:tabs>
        <w:spacing w:after="0" w:line="240" w:lineRule="auto"/>
        <w:ind w:left="-284"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Нохчийн къам мел йаккхий халонаш т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ех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иттарх, царах чекхдуьйлуш, х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аллак ца хуьлуш, схьадар дукха хьолахь доьзна дара вайнехан доьзалан ч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ог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аллех. </w:t>
      </w:r>
    </w:p>
    <w:p w14:paraId="373053CE">
      <w:pPr>
        <w:tabs>
          <w:tab w:val="left" w:pos="426"/>
        </w:tabs>
        <w:spacing w:after="0" w:line="240" w:lineRule="auto"/>
        <w:ind w:left="-284"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Хьалха заманахь дуьненчу даьлла бер доккха а хилла, нахана юккъе даллалц, ц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ахь шен деций, ненаций, вежаршций, йижаршций хьалакхуьура. Цара луш хилла цунна дуьненах,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аламах, динах, оьздангаллех болу кхетам. Цундела доьзалехь йоккху хан коьрта йара стеган кхиарехь.</w:t>
      </w:r>
    </w:p>
    <w:p w14:paraId="1363C2F5">
      <w:pPr>
        <w:tabs>
          <w:tab w:val="left" w:pos="426"/>
        </w:tabs>
        <w:spacing w:after="0" w:line="240" w:lineRule="auto"/>
        <w:ind w:left="-284"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Вайнехан доьзал шатайпана дуьне ду, шен г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иллакхаш а, ламасташ а долуш. Оцу дуьненахь уггаре воккха хьаькам Да ву. Да доьзалхошна масал хила хьакъ ву массо х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уман т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ехь. Дуьнен чуьра д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аваллалц цуьнан а, д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аваьлча цуьнан ц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еран а сий-ларам бар т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ехь ду берашна. Бераш кхетош-кхиор, коьрта долчунна, ненан г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уллакх хилла хьалха заманахь. Ткъа дас оцу г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уллакхехь дакъалоцуш хилла ненехула. </w:t>
      </w:r>
    </w:p>
    <w:p w14:paraId="54B5942E">
      <w:pPr>
        <w:tabs>
          <w:tab w:val="left" w:pos="426"/>
        </w:tabs>
        <w:spacing w:line="240" w:lineRule="auto"/>
        <w:ind w:left="-284"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Ишттачу доьзалшкахь иман а, беркат а лаьттина. Цара шайн къоман юьхь а, сий а лардина.</w:t>
      </w:r>
    </w:p>
    <w:p w14:paraId="25C8C7E2">
      <w:pPr>
        <w:tabs>
          <w:tab w:val="left" w:pos="426"/>
        </w:tabs>
        <w:spacing w:after="0" w:line="240" w:lineRule="auto"/>
        <w:ind w:left="-270" w:firstLine="28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(157 дош)</w:t>
      </w:r>
    </w:p>
    <w:p w14:paraId="1B63EE88">
      <w:pPr>
        <w:tabs>
          <w:tab w:val="left" w:pos="426"/>
        </w:tabs>
        <w:spacing w:after="0" w:line="240" w:lineRule="auto"/>
        <w:ind w:left="-270" w:firstLine="28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(Ахмадов М.М.)</w:t>
      </w:r>
    </w:p>
    <w:p w14:paraId="226D8867">
      <w:pPr>
        <w:tabs>
          <w:tab w:val="left" w:pos="426"/>
        </w:tabs>
        <w:spacing w:line="240" w:lineRule="auto"/>
        <w:ind w:left="-284" w:right="-1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Хаттарш:</w:t>
      </w:r>
    </w:p>
    <w:p w14:paraId="0F161E96">
      <w:pPr>
        <w:pStyle w:val="7"/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-284"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Халкъан уггаре доккха хьал х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ун ду?</w:t>
      </w:r>
    </w:p>
    <w:p w14:paraId="49ADE79F">
      <w:pPr>
        <w:pStyle w:val="7"/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-284"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Нохчийн  къам шена т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ех1иттинчу халонех чекхдалар стенах доьзна дара?</w:t>
      </w:r>
    </w:p>
    <w:p w14:paraId="0A5E1234">
      <w:pPr>
        <w:pStyle w:val="7"/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-284"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Хьалха заманахь берана дуьненах,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аламах, динах, оьздангаллех болу кхетам хьан луш хилла?</w:t>
      </w:r>
    </w:p>
    <w:p w14:paraId="6CB16335">
      <w:pPr>
        <w:pStyle w:val="7"/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-284"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Вайнехан доьзалехь бераш кхетош-кхиош мила хилла?</w:t>
      </w:r>
    </w:p>
    <w:p w14:paraId="275BF216">
      <w:pPr>
        <w:pStyle w:val="7"/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-284"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ун лаьттина ишттачу доьзалшкахь, цара х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ун лардина?</w:t>
      </w:r>
    </w:p>
    <w:p w14:paraId="345C7346">
      <w:pPr>
        <w:pStyle w:val="7"/>
        <w:tabs>
          <w:tab w:val="left" w:pos="284"/>
          <w:tab w:val="left" w:pos="851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150CFE4B">
      <w:pPr>
        <w:pStyle w:val="7"/>
        <w:tabs>
          <w:tab w:val="left" w:pos="284"/>
        </w:tabs>
        <w:spacing w:after="0" w:line="240" w:lineRule="auto"/>
        <w:ind w:left="-284" w:right="-1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Жоьпаш:</w:t>
      </w:r>
    </w:p>
    <w:p w14:paraId="52E69566">
      <w:pPr>
        <w:pStyle w:val="7"/>
        <w:tabs>
          <w:tab w:val="left" w:pos="284"/>
        </w:tabs>
        <w:spacing w:line="240" w:lineRule="auto"/>
        <w:ind w:left="-284" w:right="-1"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1DF5E5">
      <w:pPr>
        <w:pStyle w:val="7"/>
        <w:numPr>
          <w:ilvl w:val="0"/>
          <w:numId w:val="2"/>
        </w:numPr>
        <w:tabs>
          <w:tab w:val="left" w:pos="284"/>
        </w:tabs>
        <w:spacing w:after="0" w:line="240" w:lineRule="auto"/>
        <w:ind w:left="-284"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Халкъан уггаре доккха хьал х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ора доьзал сица а, дег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аца а могаш хилар ду.</w:t>
      </w:r>
    </w:p>
    <w:p w14:paraId="35BDA20D">
      <w:pPr>
        <w:pStyle w:val="7"/>
        <w:numPr>
          <w:ilvl w:val="0"/>
          <w:numId w:val="2"/>
        </w:numPr>
        <w:tabs>
          <w:tab w:val="left" w:pos="284"/>
        </w:tabs>
        <w:spacing w:after="0" w:line="240" w:lineRule="auto"/>
        <w:ind w:left="-284"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Нохчийн къам шена т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ех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иттинчу халонех чекхдалар вайнехан доьзалан ч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ог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аллех доьзна дара.</w:t>
      </w:r>
    </w:p>
    <w:p w14:paraId="59DD2F56">
      <w:pPr>
        <w:pStyle w:val="7"/>
        <w:numPr>
          <w:ilvl w:val="0"/>
          <w:numId w:val="2"/>
        </w:numPr>
        <w:tabs>
          <w:tab w:val="left" w:pos="284"/>
        </w:tabs>
        <w:spacing w:after="0" w:line="240" w:lineRule="auto"/>
        <w:ind w:left="-284"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Хьалха заманахь берана дуьненах болу кхетам дас-нанас, йижарша,  вежарша луш хилла.</w:t>
      </w:r>
    </w:p>
    <w:p w14:paraId="3B608A4B">
      <w:pPr>
        <w:pStyle w:val="7"/>
        <w:numPr>
          <w:ilvl w:val="0"/>
          <w:numId w:val="2"/>
        </w:numPr>
        <w:tabs>
          <w:tab w:val="left" w:pos="284"/>
        </w:tabs>
        <w:spacing w:after="0" w:line="240" w:lineRule="auto"/>
        <w:ind w:left="-284"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Вайнехан доьзалехь бераш, коьрта долчунна, нанас кхетош-кхиош хилла, ткъа дас оцу г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уллакхехь ненехула дакъалоцуш хилла.</w:t>
      </w:r>
    </w:p>
    <w:p w14:paraId="1F1B9FF6">
      <w:pPr>
        <w:pStyle w:val="7"/>
        <w:numPr>
          <w:ilvl w:val="0"/>
          <w:numId w:val="2"/>
        </w:numPr>
        <w:tabs>
          <w:tab w:val="left" w:pos="284"/>
        </w:tabs>
        <w:spacing w:after="0" w:line="240" w:lineRule="auto"/>
        <w:ind w:left="-284"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Ишттачу доьзалшкахь иман а, беркат а лаьттина. Цара шайн къоман йуьхь а, сий а лардина.</w:t>
      </w:r>
    </w:p>
    <w:p w14:paraId="627614CD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28"/>
        </w:rPr>
        <w:t>___________________________________________________</w:t>
      </w:r>
    </w:p>
    <w:p w14:paraId="75C90152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Кхоалг1ачу чийрикехь 9 классерчу дешархойн хаарш  талларан  коьчал.</w:t>
      </w:r>
    </w:p>
    <w:p w14:paraId="28057EB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Грамматически т1едилларца диктант.</w:t>
      </w:r>
    </w:p>
    <w:p w14:paraId="08CD0B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Шийла х1усам</w:t>
      </w:r>
    </w:p>
    <w:p w14:paraId="5D201C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Нохчий а,Кавказера кхидолу бусалба къаьмнаш а къизаллица махкахдаьхначу 1944-чу шарахь дара иза. Шийлачу Алтайн лаьмнашкахь йолчу баганан хьаннашна йуккъехь 1уьллура Короткое олу к1отар. Цига кхечира жимачу Хьасанг1еран доьзал. Хьалха чохь говраш кхаьбна долчу ханнийн божалаш чу д1анисдира адам. </w:t>
      </w:r>
    </w:p>
    <w:p w14:paraId="5A5B7E8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Ц1ийнан цхьаъ бен кор дацара. Цо серло к1езиг лора. Малх цигахь 1ай башха кхеташ а бацара. Делкъхан хуьлуш корах арахьаьжча, даш санна кхоьлинчу стиглахь гуш а боцуш, лалаш хилар хаалора малх. Масех сахьт даьлча, йуха а лома т1ехьа д1абузура иза. Арахь муха ду хьожур ма ву ша, олий, аравала г1уртура диъ шо долу Хьасан. Амма аннийн не1 чоьхьа йоьллуш йара. Наггахь 1уьйранна не1 а йоьллий, тховх д1акхетталц лекха диллина ло д1адаккха х1уттура дай, наний.  Т1оман меттана хьостамашца  не1арна т1етоьхна болу гажарг а лоций, не1 сацош хуьлура к1ант, арахь болх бан царна меттиг йаллалц. Хийца мотт-г1айба а, т1ейухург а, чухулайухург а йоцуш, дег1ана ц1ано йан, лийча аьтто а боцуш, жима Хьасанний, дай воцург, берриш а цомгаш хилира. Оцу шийлачу х1усамехь, да балха а воьдий, сарралц ша 1ара Хьасан, меца, сагатдеш. </w:t>
      </w:r>
      <w:r>
        <w:rPr>
          <w:rFonts w:ascii="Times New Roman" w:hAnsi="Times New Roman" w:cs="Times New Roman"/>
          <w:b/>
          <w:sz w:val="28"/>
          <w:szCs w:val="28"/>
        </w:rPr>
        <w:t>(165 дош).</w:t>
      </w:r>
    </w:p>
    <w:p w14:paraId="050AF42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Хь. Яндарбиев («Орга» , №2, 2006ш.)</w:t>
      </w:r>
    </w:p>
    <w:p w14:paraId="7943FDB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Т1едиллар: </w:t>
      </w:r>
    </w:p>
    <w:p w14:paraId="0E1E25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Чолхе-карара предложени карайе, коьртачунна буха нийса сиз, т1етухучунна буха тулг1енан сиз хьакха.</w:t>
      </w:r>
    </w:p>
    <w:p w14:paraId="3CFFF741">
      <w:pPr>
        <w:rPr>
          <w:rFonts w:ascii="Times New Roman" w:hAnsi="Times New Roman" w:cs="Times New Roman"/>
          <w:sz w:val="28"/>
          <w:szCs w:val="28"/>
        </w:rPr>
      </w:pPr>
    </w:p>
    <w:p w14:paraId="07AF4C5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14:paraId="13A23D80">
      <w:pPr>
        <w:rPr>
          <w:rFonts w:ascii="Times New Roman" w:hAnsi="Times New Roman" w:cs="Times New Roman"/>
          <w:sz w:val="28"/>
          <w:szCs w:val="28"/>
        </w:rPr>
      </w:pPr>
    </w:p>
    <w:p w14:paraId="3B0EA9D7">
      <w:pPr>
        <w:rPr>
          <w:rFonts w:ascii="Times New Roman" w:hAnsi="Times New Roman" w:cs="Times New Roman"/>
          <w:sz w:val="28"/>
          <w:szCs w:val="28"/>
        </w:rPr>
      </w:pPr>
    </w:p>
    <w:p w14:paraId="077ABB1A">
      <w:pPr>
        <w:rPr>
          <w:rFonts w:ascii="Times New Roman" w:hAnsi="Times New Roman" w:cs="Times New Roman"/>
          <w:sz w:val="28"/>
          <w:szCs w:val="28"/>
        </w:rPr>
      </w:pPr>
    </w:p>
    <w:p w14:paraId="09F849DE">
      <w:pPr>
        <w:rPr>
          <w:rFonts w:ascii="Times New Roman" w:hAnsi="Times New Roman" w:cs="Times New Roman"/>
          <w:sz w:val="28"/>
          <w:szCs w:val="28"/>
        </w:rPr>
      </w:pPr>
    </w:p>
    <w:p w14:paraId="31891A92">
      <w:pPr>
        <w:rPr>
          <w:rFonts w:ascii="Times New Roman" w:hAnsi="Times New Roman" w:cs="Times New Roman"/>
          <w:sz w:val="28"/>
          <w:szCs w:val="28"/>
        </w:rPr>
      </w:pPr>
    </w:p>
    <w:p w14:paraId="22626C99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Йоьалг1ачу чийрикехь 9 классерчу дешархойн хаарш талларан коьчал.</w:t>
      </w:r>
    </w:p>
    <w:p w14:paraId="50A396B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Грамматически т1едилларца диктант.</w:t>
      </w:r>
    </w:p>
    <w:p w14:paraId="21949BE6">
      <w:pPr>
        <w:spacing w:before="120" w:after="0" w:line="240" w:lineRule="auto"/>
        <w:jc w:val="center"/>
        <w:rPr>
          <w:rFonts w:ascii="Times New Roman" w:hAnsi="Times New Roman" w:cs="Times New Roman"/>
          <w:color w:val="181818"/>
          <w:szCs w:val="27"/>
        </w:rPr>
      </w:pPr>
      <w:r>
        <w:rPr>
          <w:rFonts w:ascii="Times New Roman" w:hAnsi="Times New Roman" w:cs="Times New Roman"/>
          <w:b/>
          <w:sz w:val="28"/>
          <w:szCs w:val="24"/>
        </w:rPr>
        <w:t>Талламан диктант « Нохчийчоьнан во1 » (№ 4) .</w:t>
      </w:r>
    </w:p>
    <w:p w14:paraId="3BB558B8">
      <w:pPr>
        <w:pStyle w:val="7"/>
        <w:tabs>
          <w:tab w:val="left" w:pos="0"/>
        </w:tabs>
        <w:spacing w:before="120"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       Шатайпана цхьа башха корматалла йолуш поэт вара Сулейманов Ахьмад. Иза поэт, йаздархо хилла ца 1ара. Ахьмад воккха 1илманча, историк, мохк талларан говзанча, г1иллакх</w:t>
      </w:r>
      <w:r>
        <w:rPr>
          <w:rFonts w:ascii="Times New Roman" w:hAnsi="Times New Roman" w:cs="Times New Roman"/>
          <w:b/>
          <w:sz w:val="28"/>
          <w:szCs w:val="26"/>
        </w:rPr>
        <w:t>-</w:t>
      </w:r>
      <w:r>
        <w:rPr>
          <w:rFonts w:ascii="Times New Roman" w:hAnsi="Times New Roman" w:cs="Times New Roman"/>
          <w:sz w:val="28"/>
          <w:szCs w:val="26"/>
        </w:rPr>
        <w:t>оьздангаллин хьехамча вара.</w:t>
      </w:r>
    </w:p>
    <w:p w14:paraId="5F4219D5">
      <w:pPr>
        <w:pStyle w:val="7"/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      Ахьмада къамел деш ладог1а к1орда ца дора цхьаьнне а. Цо нах бела а бора, белха а бора. Адамийн а, 1аламан а къайленаш дика йевзара Ахмадна. Аьхкенца лаьмнашка д1авоьдура иза. Бецийн, зезагийн, диттийн дуккха ц1ераш хаьара цунна. Ахьмада йоккхачу говзаллийца йаздора, дуьйцура шена гинарг, тидам бинарг.</w:t>
      </w:r>
    </w:p>
    <w:p w14:paraId="2C79D1DA">
      <w:pPr>
        <w:pStyle w:val="7"/>
        <w:tabs>
          <w:tab w:val="left" w:pos="0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      Суна хезна а дацара «ц1абалгаш» боху дош, ца гинера уьш т1ехь кхуьу дитташ. Цкъа Ахьмада вигира со а, Валид а и дитташ долчу. Церан истори а йийцира цо. Царех оьрсаша «каштановые» олу. </w:t>
      </w:r>
    </w:p>
    <w:p w14:paraId="0005D005">
      <w:pPr>
        <w:pStyle w:val="7"/>
        <w:tabs>
          <w:tab w:val="left" w:pos="0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      Цкъа Сулейманов со волчу веача, хьуьн чохь болчу 1ома т1е сада1а дахара тхо. Массара боьг1ча а, ч1ерана ма1ар ца буьйг1ира цо. </w:t>
      </w:r>
    </w:p>
    <w:p w14:paraId="0C034FF3">
      <w:pPr>
        <w:pStyle w:val="7"/>
        <w:tabs>
          <w:tab w:val="left" w:pos="0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      «Со Дала х1уманийн са эца кхоьллина вац, – бохура Ахьмада. – Ас пондарх п1елг тосуш илли эр ду шуна». </w:t>
      </w:r>
    </w:p>
    <w:p w14:paraId="730DBA16">
      <w:pPr>
        <w:pStyle w:val="7"/>
        <w:tabs>
          <w:tab w:val="left" w:pos="142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      Сулейманов Ахьмад  цхьана ден</w:t>
      </w:r>
      <w:r>
        <w:rPr>
          <w:rFonts w:ascii="Times New Roman" w:hAnsi="Times New Roman" w:cs="Times New Roman"/>
          <w:b/>
          <w:sz w:val="28"/>
          <w:szCs w:val="26"/>
        </w:rPr>
        <w:t>-</w:t>
      </w:r>
      <w:r>
        <w:rPr>
          <w:rFonts w:ascii="Times New Roman" w:hAnsi="Times New Roman" w:cs="Times New Roman"/>
          <w:sz w:val="28"/>
          <w:szCs w:val="26"/>
        </w:rPr>
        <w:t xml:space="preserve">ненан, цхьана йуьртан хилла ца 1ара. Иза Даймехкан, йерриге Нохчийчоьнан во1 вара.                                                                                          </w:t>
      </w:r>
    </w:p>
    <w:p w14:paraId="09F4388C">
      <w:pPr>
        <w:pStyle w:val="7"/>
        <w:tabs>
          <w:tab w:val="left" w:pos="142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6"/>
        </w:rPr>
      </w:pPr>
    </w:p>
    <w:p w14:paraId="61ABE40B">
      <w:pPr>
        <w:pStyle w:val="5"/>
        <w:shd w:val="clear" w:color="auto" w:fill="FFFFFF" w:themeFill="background1"/>
        <w:spacing w:before="120" w:beforeAutospacing="0" w:after="0" w:afterAutospacing="0"/>
        <w:jc w:val="right"/>
        <w:rPr>
          <w:b/>
          <w:sz w:val="28"/>
          <w:szCs w:val="26"/>
        </w:rPr>
      </w:pPr>
      <w:r>
        <w:rPr>
          <w:b/>
          <w:sz w:val="28"/>
          <w:szCs w:val="26"/>
        </w:rPr>
        <w:t xml:space="preserve"> (145 дош)  </w:t>
      </w:r>
      <w:r>
        <w:rPr>
          <w:rFonts w:eastAsia="Calibri"/>
          <w:b/>
          <w:sz w:val="28"/>
          <w:szCs w:val="26"/>
        </w:rPr>
        <w:t>(</w:t>
      </w:r>
      <w:r>
        <w:rPr>
          <w:b/>
          <w:sz w:val="28"/>
          <w:szCs w:val="26"/>
        </w:rPr>
        <w:t>Ш. Рашидов )</w:t>
      </w:r>
    </w:p>
    <w:p w14:paraId="7C4E61C5">
      <w:pPr>
        <w:pStyle w:val="7"/>
        <w:tabs>
          <w:tab w:val="left" w:pos="142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b/>
          <w:sz w:val="28"/>
          <w:szCs w:val="26"/>
        </w:rPr>
      </w:pPr>
    </w:p>
    <w:p w14:paraId="3420494D">
      <w:pPr>
        <w:pStyle w:val="5"/>
        <w:shd w:val="clear" w:color="auto" w:fill="FFFFFF" w:themeFill="background1"/>
        <w:spacing w:before="120" w:beforeAutospacing="0" w:after="0" w:afterAutospacing="0"/>
        <w:rPr>
          <w:b/>
          <w:sz w:val="28"/>
          <w:szCs w:val="26"/>
        </w:rPr>
      </w:pPr>
      <w:r>
        <w:rPr>
          <w:rFonts w:eastAsia="Calibri"/>
          <w:b/>
          <w:sz w:val="28"/>
          <w:szCs w:val="26"/>
        </w:rPr>
        <w:t>Т1едиллар:</w:t>
      </w:r>
    </w:p>
    <w:p w14:paraId="1BB31F7C">
      <w:pPr>
        <w:pStyle w:val="7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Дозаран хуттургашна буха из хьакха.</w:t>
      </w:r>
    </w:p>
    <w:p w14:paraId="4398987C">
      <w:pPr>
        <w:pStyle w:val="7"/>
        <w:ind w:left="502"/>
        <w:rPr>
          <w:rFonts w:ascii="Times New Roman" w:hAnsi="Times New Roman" w:cs="Times New Roman"/>
          <w:sz w:val="28"/>
        </w:rPr>
      </w:pPr>
    </w:p>
    <w:p w14:paraId="7C2C0C72">
      <w:pPr>
        <w:pStyle w:val="7"/>
        <w:ind w:left="502"/>
        <w:rPr>
          <w:rFonts w:ascii="Times New Roman" w:hAnsi="Times New Roman" w:cs="Times New Roman"/>
          <w:sz w:val="28"/>
        </w:rPr>
      </w:pPr>
    </w:p>
    <w:p w14:paraId="7A40C02F">
      <w:pPr>
        <w:pStyle w:val="7"/>
        <w:ind w:left="502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620929"/>
    <w:multiLevelType w:val="multilevel"/>
    <w:tmpl w:val="0D620929"/>
    <w:lvl w:ilvl="0" w:tentative="0">
      <w:start w:val="1"/>
      <w:numFmt w:val="decimal"/>
      <w:lvlText w:val="%1."/>
      <w:lvlJc w:val="left"/>
      <w:pPr>
        <w:ind w:left="502" w:hanging="360"/>
      </w:pPr>
      <w:rPr>
        <w:rFonts w:hint="default" w:ascii="Times New Roman" w:hAnsi="Times New Roman" w:cs="Times New Roman"/>
        <w:sz w:val="32"/>
      </w:rPr>
    </w:lvl>
    <w:lvl w:ilvl="1" w:tentative="0">
      <w:start w:val="1"/>
      <w:numFmt w:val="lowerLetter"/>
      <w:lvlText w:val="%2."/>
      <w:lvlJc w:val="left"/>
      <w:pPr>
        <w:ind w:left="1222" w:hanging="360"/>
      </w:pPr>
    </w:lvl>
    <w:lvl w:ilvl="2" w:tentative="0">
      <w:start w:val="1"/>
      <w:numFmt w:val="lowerRoman"/>
      <w:lvlText w:val="%3."/>
      <w:lvlJc w:val="right"/>
      <w:pPr>
        <w:ind w:left="1942" w:hanging="180"/>
      </w:pPr>
    </w:lvl>
    <w:lvl w:ilvl="3" w:tentative="0">
      <w:start w:val="1"/>
      <w:numFmt w:val="decimal"/>
      <w:lvlText w:val="%4."/>
      <w:lvlJc w:val="left"/>
      <w:pPr>
        <w:ind w:left="2662" w:hanging="360"/>
      </w:pPr>
    </w:lvl>
    <w:lvl w:ilvl="4" w:tentative="0">
      <w:start w:val="1"/>
      <w:numFmt w:val="lowerLetter"/>
      <w:lvlText w:val="%5."/>
      <w:lvlJc w:val="left"/>
      <w:pPr>
        <w:ind w:left="3382" w:hanging="360"/>
      </w:pPr>
    </w:lvl>
    <w:lvl w:ilvl="5" w:tentative="0">
      <w:start w:val="1"/>
      <w:numFmt w:val="lowerRoman"/>
      <w:lvlText w:val="%6."/>
      <w:lvlJc w:val="right"/>
      <w:pPr>
        <w:ind w:left="4102" w:hanging="180"/>
      </w:pPr>
    </w:lvl>
    <w:lvl w:ilvl="6" w:tentative="0">
      <w:start w:val="1"/>
      <w:numFmt w:val="decimal"/>
      <w:lvlText w:val="%7."/>
      <w:lvlJc w:val="left"/>
      <w:pPr>
        <w:ind w:left="4822" w:hanging="360"/>
      </w:pPr>
    </w:lvl>
    <w:lvl w:ilvl="7" w:tentative="0">
      <w:start w:val="1"/>
      <w:numFmt w:val="lowerLetter"/>
      <w:lvlText w:val="%8."/>
      <w:lvlJc w:val="left"/>
      <w:pPr>
        <w:ind w:left="5542" w:hanging="360"/>
      </w:pPr>
    </w:lvl>
    <w:lvl w:ilvl="8" w:tentative="0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6FC5967"/>
    <w:multiLevelType w:val="multilevel"/>
    <w:tmpl w:val="56FC5967"/>
    <w:lvl w:ilvl="0" w:tentative="0">
      <w:start w:val="1"/>
      <w:numFmt w:val="decimal"/>
      <w:lvlText w:val="%1."/>
      <w:lvlJc w:val="left"/>
      <w:pPr>
        <w:ind w:left="414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5FF0409D"/>
    <w:multiLevelType w:val="multilevel"/>
    <w:tmpl w:val="5FF0409D"/>
    <w:lvl w:ilvl="0" w:tentative="0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eastAsiaTheme="minorHAnsi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BAD"/>
    <w:rsid w:val="001968CE"/>
    <w:rsid w:val="004B603F"/>
    <w:rsid w:val="00686A39"/>
    <w:rsid w:val="0071722F"/>
    <w:rsid w:val="007239FC"/>
    <w:rsid w:val="008208DD"/>
    <w:rsid w:val="00B05F39"/>
    <w:rsid w:val="00B75BAD"/>
    <w:rsid w:val="00D74A48"/>
    <w:rsid w:val="7616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6">
    <w:name w:val="Table Grid"/>
    <w:basedOn w:val="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left="720"/>
      <w:contextualSpacing/>
    </w:pPr>
    <w:rPr>
      <w:rFonts w:eastAsiaTheme="minorHAnsi"/>
      <w:lang w:eastAsia="en-US"/>
    </w:rPr>
  </w:style>
  <w:style w:type="paragraph" w:styleId="8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9">
    <w:name w:val="Текст выноски Знак"/>
    <w:basedOn w:val="2"/>
    <w:link w:val="4"/>
    <w:semiHidden/>
    <w:uiPriority w:val="99"/>
    <w:rPr>
      <w:rFonts w:ascii="Tahoma" w:hAnsi="Tahoma" w:cs="Tahoma" w:eastAsiaTheme="minorEastAsi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1382</Words>
  <Characters>7884</Characters>
  <Lines>65</Lines>
  <Paragraphs>18</Paragraphs>
  <TotalTime>1</TotalTime>
  <ScaleCrop>false</ScaleCrop>
  <LinksUpToDate>false</LinksUpToDate>
  <CharactersWithSpaces>9248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2025-10-16T18:50:00Z</dcterms:created>
  <dc:creator>Acer</dc:creator>
  <cp:lastModifiedBy>Anna</cp:lastModifiedBy>
  <cp:lastPrinted>2025-10-20T18:28:00Z</cp:lastPrinted>
  <dcterms:modified xsi:type="dcterms:W3CDTF">2025-11-03T12:28:55Z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3EB7E454C87C422FB3DA919375C28297_12</vt:lpwstr>
  </property>
</Properties>
</file>